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9D" w:rsidRDefault="00C61E01" w:rsidP="00542B7A">
      <w:pPr>
        <w:pStyle w:val="1"/>
        <w:spacing w:line="36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北京交通大学研究生</w:t>
      </w:r>
      <w:r w:rsidR="002A26CF">
        <w:rPr>
          <w:rFonts w:hint="eastAsia"/>
          <w:sz w:val="32"/>
        </w:rPr>
        <w:t>科技档案</w:t>
      </w:r>
      <w:r>
        <w:rPr>
          <w:rFonts w:hint="eastAsia"/>
          <w:sz w:val="32"/>
        </w:rPr>
        <w:t>归档实施细则</w:t>
      </w:r>
    </w:p>
    <w:p w:rsidR="00542B7A" w:rsidRPr="00542B7A" w:rsidRDefault="00542B7A" w:rsidP="00542B7A">
      <w:pPr>
        <w:spacing w:line="360" w:lineRule="exact"/>
        <w:jc w:val="center"/>
        <w:rPr>
          <w:rFonts w:ascii="仿宋" w:eastAsia="仿宋" w:hAnsi="仿宋"/>
          <w:sz w:val="28"/>
          <w:szCs w:val="28"/>
        </w:rPr>
      </w:pPr>
      <w:r w:rsidRPr="00542B7A">
        <w:rPr>
          <w:rFonts w:ascii="仿宋" w:eastAsia="仿宋" w:hAnsi="仿宋" w:hint="eastAsia"/>
          <w:sz w:val="28"/>
          <w:szCs w:val="28"/>
        </w:rPr>
        <w:t>（征求意见稿）</w:t>
      </w:r>
      <w:bookmarkStart w:id="0" w:name="_GoBack"/>
      <w:bookmarkEnd w:id="0"/>
    </w:p>
    <w:p w:rsidR="006832CC" w:rsidRDefault="00664785" w:rsidP="00F232E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为了加强我校研究生</w:t>
      </w:r>
      <w:r w:rsidR="00BC1CD3" w:rsidRPr="006832CC">
        <w:rPr>
          <w:rFonts w:ascii="仿宋" w:eastAsia="仿宋" w:hAnsi="仿宋" w:hint="eastAsia"/>
          <w:sz w:val="28"/>
          <w:szCs w:val="28"/>
        </w:rPr>
        <w:t>档案</w:t>
      </w:r>
      <w:r w:rsidRPr="006832CC">
        <w:rPr>
          <w:rFonts w:ascii="仿宋" w:eastAsia="仿宋" w:hAnsi="仿宋" w:hint="eastAsia"/>
          <w:sz w:val="28"/>
          <w:szCs w:val="28"/>
        </w:rPr>
        <w:t>的归档管理，根据《高等学校档案管理办法》等有关文件的规定，发布本</w:t>
      </w:r>
      <w:r w:rsidR="00F6447C">
        <w:rPr>
          <w:rFonts w:ascii="仿宋" w:eastAsia="仿宋" w:hAnsi="仿宋" w:hint="eastAsia"/>
          <w:sz w:val="28"/>
          <w:szCs w:val="28"/>
        </w:rPr>
        <w:t>实施细则</w:t>
      </w:r>
      <w:r w:rsidR="00C61E01">
        <w:rPr>
          <w:rFonts w:ascii="仿宋" w:eastAsia="仿宋" w:hAnsi="仿宋" w:hint="eastAsia"/>
          <w:sz w:val="28"/>
          <w:szCs w:val="28"/>
        </w:rPr>
        <w:t>。</w:t>
      </w:r>
      <w:r w:rsidR="00E757C1">
        <w:rPr>
          <w:rFonts w:ascii="仿宋" w:eastAsia="仿宋" w:hAnsi="仿宋" w:hint="eastAsia"/>
          <w:sz w:val="28"/>
          <w:szCs w:val="28"/>
        </w:rPr>
        <w:t>学校</w:t>
      </w:r>
      <w:r w:rsidR="00F232E3">
        <w:rPr>
          <w:rFonts w:ascii="仿宋" w:eastAsia="仿宋" w:hAnsi="仿宋" w:hint="eastAsia"/>
          <w:sz w:val="28"/>
          <w:szCs w:val="28"/>
        </w:rPr>
        <w:t>综合档案室保存的</w:t>
      </w:r>
      <w:r w:rsidR="00F232E3" w:rsidRPr="00F232E3">
        <w:rPr>
          <w:rFonts w:ascii="仿宋" w:eastAsia="仿宋" w:hAnsi="仿宋" w:hint="eastAsia"/>
          <w:sz w:val="28"/>
          <w:szCs w:val="28"/>
        </w:rPr>
        <w:t>研究生学位</w:t>
      </w:r>
      <w:r w:rsidR="002A26CF">
        <w:rPr>
          <w:rFonts w:ascii="仿宋" w:eastAsia="仿宋" w:hAnsi="仿宋" w:hint="eastAsia"/>
          <w:sz w:val="28"/>
          <w:szCs w:val="28"/>
        </w:rPr>
        <w:t>相关</w:t>
      </w:r>
      <w:r w:rsidR="00F232E3" w:rsidRPr="00F232E3">
        <w:rPr>
          <w:rFonts w:ascii="仿宋" w:eastAsia="仿宋" w:hAnsi="仿宋" w:hint="eastAsia"/>
          <w:sz w:val="28"/>
          <w:szCs w:val="28"/>
        </w:rPr>
        <w:t>材料属于研究生科技档案范畴，</w:t>
      </w:r>
      <w:r w:rsidR="00E757C1">
        <w:rPr>
          <w:rFonts w:ascii="仿宋" w:eastAsia="仿宋" w:hAnsi="仿宋" w:hint="eastAsia"/>
          <w:sz w:val="28"/>
          <w:szCs w:val="28"/>
        </w:rPr>
        <w:t>不同于人事档案，</w:t>
      </w:r>
      <w:r w:rsidR="00F232E3">
        <w:rPr>
          <w:rFonts w:ascii="仿宋" w:eastAsia="仿宋" w:hAnsi="仿宋" w:hint="eastAsia"/>
          <w:sz w:val="28"/>
          <w:szCs w:val="28"/>
        </w:rPr>
        <w:t>相关规定如下：</w:t>
      </w:r>
    </w:p>
    <w:p w:rsidR="00941B0D" w:rsidRPr="00FC2884" w:rsidRDefault="00941B0D" w:rsidP="0011005A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FC2884">
        <w:rPr>
          <w:rFonts w:ascii="仿宋" w:eastAsia="仿宋" w:hAnsi="仿宋" w:hint="eastAsia"/>
          <w:b/>
          <w:sz w:val="28"/>
          <w:szCs w:val="28"/>
        </w:rPr>
        <w:t>归档管理</w:t>
      </w:r>
    </w:p>
    <w:p w:rsidR="00941B0D" w:rsidRPr="001B1805" w:rsidRDefault="00941B0D" w:rsidP="001B1805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1B1805">
        <w:rPr>
          <w:rFonts w:ascii="仿宋" w:eastAsia="仿宋" w:hAnsi="仿宋" w:hint="eastAsia"/>
          <w:sz w:val="28"/>
          <w:szCs w:val="28"/>
        </w:rPr>
        <w:t>档案馆与研究生院负责研究生档案归档工作的管理与督办。档案馆负责归档业务指导以及档案收管存用等工作</w:t>
      </w:r>
      <w:r w:rsidR="001B1805">
        <w:rPr>
          <w:rFonts w:ascii="仿宋" w:eastAsia="仿宋" w:hAnsi="仿宋" w:hint="eastAsia"/>
          <w:sz w:val="28"/>
          <w:szCs w:val="28"/>
        </w:rPr>
        <w:t>。</w:t>
      </w:r>
      <w:r w:rsidRPr="001B1805">
        <w:rPr>
          <w:rFonts w:ascii="仿宋" w:eastAsia="仿宋" w:hAnsi="仿宋" w:hint="eastAsia"/>
          <w:sz w:val="28"/>
          <w:szCs w:val="28"/>
        </w:rPr>
        <w:t>研究生院负责</w:t>
      </w:r>
      <w:r w:rsidR="00F41196">
        <w:rPr>
          <w:rFonts w:ascii="仿宋" w:eastAsia="仿宋" w:hAnsi="仿宋" w:hint="eastAsia"/>
          <w:sz w:val="28"/>
          <w:szCs w:val="28"/>
        </w:rPr>
        <w:t>审核</w:t>
      </w:r>
      <w:r w:rsidR="001B1805" w:rsidRPr="001B1805">
        <w:rPr>
          <w:rFonts w:ascii="仿宋" w:eastAsia="仿宋" w:hAnsi="仿宋" w:hint="eastAsia"/>
          <w:sz w:val="28"/>
          <w:szCs w:val="28"/>
        </w:rPr>
        <w:t>学位授予名单</w:t>
      </w:r>
      <w:r w:rsidR="001B1805">
        <w:rPr>
          <w:rFonts w:ascii="仿宋" w:eastAsia="仿宋" w:hAnsi="仿宋" w:hint="eastAsia"/>
          <w:sz w:val="28"/>
          <w:szCs w:val="28"/>
        </w:rPr>
        <w:t>、</w:t>
      </w:r>
      <w:r w:rsidR="00F41196">
        <w:rPr>
          <w:rFonts w:ascii="仿宋" w:eastAsia="仿宋" w:hAnsi="仿宋" w:hint="eastAsia"/>
          <w:sz w:val="28"/>
          <w:szCs w:val="28"/>
        </w:rPr>
        <w:t>确定</w:t>
      </w:r>
      <w:r w:rsidR="00C61E01">
        <w:rPr>
          <w:rFonts w:ascii="仿宋" w:eastAsia="仿宋" w:hAnsi="仿宋" w:hint="eastAsia"/>
          <w:sz w:val="28"/>
          <w:szCs w:val="28"/>
        </w:rPr>
        <w:t>各类</w:t>
      </w:r>
      <w:r w:rsidR="001B1805" w:rsidRPr="001B1805">
        <w:rPr>
          <w:rFonts w:ascii="仿宋" w:eastAsia="仿宋" w:hAnsi="仿宋" w:hint="eastAsia"/>
          <w:sz w:val="28"/>
          <w:szCs w:val="28"/>
        </w:rPr>
        <w:t>研究生学位材料归档</w:t>
      </w:r>
      <w:r w:rsidR="00F41196">
        <w:rPr>
          <w:rFonts w:ascii="仿宋" w:eastAsia="仿宋" w:hAnsi="仿宋" w:hint="eastAsia"/>
          <w:sz w:val="28"/>
          <w:szCs w:val="28"/>
        </w:rPr>
        <w:t>内容</w:t>
      </w:r>
      <w:r w:rsidR="001B1805" w:rsidRPr="001B1805">
        <w:rPr>
          <w:rFonts w:ascii="仿宋" w:eastAsia="仿宋" w:hAnsi="仿宋" w:hint="eastAsia"/>
          <w:sz w:val="28"/>
          <w:szCs w:val="28"/>
        </w:rPr>
        <w:t>、</w:t>
      </w:r>
      <w:r w:rsidR="00C61E01">
        <w:rPr>
          <w:rFonts w:ascii="仿宋" w:eastAsia="仿宋" w:hAnsi="仿宋" w:hint="eastAsia"/>
          <w:sz w:val="28"/>
          <w:szCs w:val="28"/>
        </w:rPr>
        <w:t>确定相关</w:t>
      </w:r>
      <w:r w:rsidR="001B1805" w:rsidRPr="001B1805">
        <w:rPr>
          <w:rFonts w:ascii="仿宋" w:eastAsia="仿宋" w:hAnsi="仿宋" w:hint="eastAsia"/>
          <w:sz w:val="28"/>
          <w:szCs w:val="28"/>
        </w:rPr>
        <w:t>文件材料填写要求。</w:t>
      </w:r>
    </w:p>
    <w:p w:rsidR="001B1805" w:rsidRPr="001B1805" w:rsidRDefault="001B1805" w:rsidP="001B1805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各学院负责研究生科技档案立卷归档工作，各学院</w:t>
      </w:r>
      <w:r w:rsidR="00C61E01"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 w:hint="eastAsia"/>
          <w:sz w:val="28"/>
          <w:szCs w:val="28"/>
        </w:rPr>
        <w:t>指定专人担任档案</w:t>
      </w:r>
      <w:r w:rsidR="00C61E01">
        <w:rPr>
          <w:rFonts w:ascii="仿宋" w:eastAsia="仿宋" w:hAnsi="仿宋" w:hint="eastAsia"/>
          <w:sz w:val="28"/>
          <w:szCs w:val="28"/>
        </w:rPr>
        <w:t>管理</w:t>
      </w:r>
      <w:r>
        <w:rPr>
          <w:rFonts w:ascii="仿宋" w:eastAsia="仿宋" w:hAnsi="仿宋" w:hint="eastAsia"/>
          <w:sz w:val="28"/>
          <w:szCs w:val="28"/>
        </w:rPr>
        <w:t>员，按照归档要求完成</w:t>
      </w:r>
      <w:r w:rsidR="00C61E01">
        <w:rPr>
          <w:rFonts w:ascii="仿宋" w:eastAsia="仿宋" w:hAnsi="仿宋" w:hint="eastAsia"/>
          <w:sz w:val="28"/>
          <w:szCs w:val="28"/>
        </w:rPr>
        <w:t>材料整理、</w:t>
      </w:r>
      <w:r>
        <w:rPr>
          <w:rFonts w:ascii="仿宋" w:eastAsia="仿宋" w:hAnsi="仿宋" w:hint="eastAsia"/>
          <w:sz w:val="28"/>
          <w:szCs w:val="28"/>
        </w:rPr>
        <w:t>立卷归档与移交工作。</w:t>
      </w:r>
    </w:p>
    <w:p w:rsidR="00DC3B9A" w:rsidRPr="00FC2884" w:rsidRDefault="0011005A" w:rsidP="00261A7D">
      <w:pPr>
        <w:rPr>
          <w:rFonts w:ascii="仿宋" w:eastAsia="仿宋" w:hAnsi="仿宋"/>
          <w:b/>
          <w:sz w:val="28"/>
          <w:szCs w:val="28"/>
        </w:rPr>
      </w:pPr>
      <w:r w:rsidRPr="00FC2884">
        <w:rPr>
          <w:rFonts w:ascii="仿宋" w:eastAsia="仿宋" w:hAnsi="仿宋" w:hint="eastAsia"/>
          <w:b/>
          <w:sz w:val="28"/>
          <w:szCs w:val="28"/>
        </w:rPr>
        <w:t>二、</w:t>
      </w:r>
      <w:r w:rsidR="009D1C85" w:rsidRPr="00FC2884">
        <w:rPr>
          <w:rFonts w:ascii="仿宋" w:eastAsia="仿宋" w:hAnsi="仿宋"/>
          <w:b/>
          <w:sz w:val="28"/>
          <w:szCs w:val="28"/>
        </w:rPr>
        <w:t>获学位</w:t>
      </w:r>
      <w:r w:rsidR="00D134FD" w:rsidRPr="00FC2884">
        <w:rPr>
          <w:rFonts w:ascii="仿宋" w:eastAsia="仿宋" w:hAnsi="仿宋"/>
          <w:b/>
          <w:sz w:val="28"/>
          <w:szCs w:val="28"/>
        </w:rPr>
        <w:t>研究生</w:t>
      </w:r>
      <w:r w:rsidR="00BC1CD3" w:rsidRPr="00FC2884">
        <w:rPr>
          <w:rFonts w:ascii="仿宋" w:eastAsia="仿宋" w:hAnsi="仿宋" w:hint="eastAsia"/>
          <w:b/>
          <w:sz w:val="28"/>
          <w:szCs w:val="28"/>
        </w:rPr>
        <w:t>档案</w:t>
      </w:r>
      <w:r w:rsidR="00D134FD" w:rsidRPr="00FC2884">
        <w:rPr>
          <w:rFonts w:ascii="仿宋" w:eastAsia="仿宋" w:hAnsi="仿宋"/>
          <w:b/>
          <w:sz w:val="28"/>
          <w:szCs w:val="28"/>
        </w:rPr>
        <w:t>立卷归档范围</w:t>
      </w:r>
    </w:p>
    <w:p w:rsidR="005E40F6" w:rsidRPr="005E40F6" w:rsidRDefault="005E40F6" w:rsidP="005E40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40F6">
        <w:rPr>
          <w:rFonts w:ascii="仿宋" w:eastAsia="仿宋" w:hAnsi="仿宋" w:hint="eastAsia"/>
          <w:sz w:val="28"/>
          <w:szCs w:val="28"/>
        </w:rPr>
        <w:t>档案馆按照研究生院出具的学位授予名单，整理归档目录并分发给各学院，各学院请按要求整理归档。</w:t>
      </w:r>
    </w:p>
    <w:p w:rsidR="00476475" w:rsidRPr="0011005A" w:rsidRDefault="00261A7D" w:rsidP="00476475">
      <w:pPr>
        <w:rPr>
          <w:rFonts w:ascii="仿宋" w:eastAsia="仿宋" w:hAnsi="仿宋"/>
          <w:sz w:val="28"/>
          <w:szCs w:val="28"/>
        </w:rPr>
      </w:pPr>
      <w:r w:rsidRPr="0011005A">
        <w:rPr>
          <w:rFonts w:ascii="仿宋" w:eastAsia="仿宋" w:hAnsi="仿宋"/>
          <w:sz w:val="28"/>
          <w:szCs w:val="28"/>
        </w:rPr>
        <w:t>1</w:t>
      </w:r>
      <w:r w:rsidRPr="0011005A">
        <w:rPr>
          <w:rFonts w:ascii="仿宋" w:eastAsia="仿宋" w:hAnsi="仿宋" w:hint="eastAsia"/>
          <w:sz w:val="28"/>
          <w:szCs w:val="28"/>
        </w:rPr>
        <w:t>、硕士归档材料</w:t>
      </w:r>
    </w:p>
    <w:p w:rsidR="00590D2A" w:rsidRPr="006832CC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（1）研究生录取登记表</w:t>
      </w:r>
      <w:r w:rsidR="00C61E01" w:rsidRPr="00C61E01">
        <w:rPr>
          <w:rFonts w:ascii="仿宋" w:eastAsia="仿宋" w:hAnsi="仿宋" w:hint="eastAsia"/>
          <w:sz w:val="28"/>
          <w:szCs w:val="28"/>
        </w:rPr>
        <w:t>（原件）</w:t>
      </w:r>
      <w:r w:rsidRPr="006832CC">
        <w:rPr>
          <w:rFonts w:ascii="仿宋" w:eastAsia="仿宋" w:hAnsi="仿宋" w:hint="eastAsia"/>
          <w:sz w:val="28"/>
          <w:szCs w:val="28"/>
        </w:rPr>
        <w:t>；</w:t>
      </w:r>
      <w:r w:rsidR="00C61E01" w:rsidRPr="006832CC">
        <w:rPr>
          <w:rFonts w:ascii="仿宋" w:eastAsia="仿宋" w:hAnsi="仿宋"/>
          <w:sz w:val="28"/>
          <w:szCs w:val="28"/>
        </w:rPr>
        <w:t xml:space="preserve"> </w:t>
      </w:r>
    </w:p>
    <w:p w:rsidR="00590D2A" w:rsidRPr="006832CC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（2）北京交通大学学生登记表</w:t>
      </w:r>
      <w:r w:rsidR="00C61E01" w:rsidRPr="00C61E01">
        <w:rPr>
          <w:rFonts w:ascii="仿宋" w:eastAsia="仿宋" w:hAnsi="仿宋" w:hint="eastAsia"/>
          <w:sz w:val="28"/>
          <w:szCs w:val="28"/>
        </w:rPr>
        <w:t>（原件）</w:t>
      </w:r>
      <w:r w:rsidRPr="006832CC">
        <w:rPr>
          <w:rFonts w:ascii="仿宋" w:eastAsia="仿宋" w:hAnsi="仿宋" w:hint="eastAsia"/>
          <w:sz w:val="28"/>
          <w:szCs w:val="28"/>
        </w:rPr>
        <w:t>；</w:t>
      </w:r>
      <w:r w:rsidR="00C61E01" w:rsidRPr="006832CC">
        <w:rPr>
          <w:rFonts w:ascii="仿宋" w:eastAsia="仿宋" w:hAnsi="仿宋"/>
          <w:sz w:val="28"/>
          <w:szCs w:val="28"/>
        </w:rPr>
        <w:t xml:space="preserve"> </w:t>
      </w:r>
    </w:p>
    <w:p w:rsidR="00590D2A" w:rsidRPr="006832CC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（3）培养计划；</w:t>
      </w:r>
      <w:r w:rsidR="00D134FD" w:rsidRPr="006832CC">
        <w:rPr>
          <w:rFonts w:ascii="仿宋" w:eastAsia="仿宋" w:hAnsi="仿宋" w:hint="eastAsia"/>
          <w:sz w:val="28"/>
          <w:szCs w:val="28"/>
        </w:rPr>
        <w:t xml:space="preserve"> </w:t>
      </w:r>
    </w:p>
    <w:p w:rsidR="00590D2A" w:rsidRPr="006832CC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（4）硕士研究生成绩单</w:t>
      </w:r>
      <w:r w:rsidR="00C61E01" w:rsidRPr="00C61E01">
        <w:rPr>
          <w:rFonts w:ascii="仿宋" w:eastAsia="仿宋" w:hAnsi="仿宋" w:hint="eastAsia"/>
          <w:sz w:val="28"/>
          <w:szCs w:val="28"/>
        </w:rPr>
        <w:t>（原件）</w:t>
      </w:r>
      <w:r w:rsidRPr="006832CC">
        <w:rPr>
          <w:rFonts w:ascii="仿宋" w:eastAsia="仿宋" w:hAnsi="仿宋" w:hint="eastAsia"/>
          <w:sz w:val="28"/>
          <w:szCs w:val="28"/>
        </w:rPr>
        <w:t>；</w:t>
      </w:r>
      <w:r w:rsidR="00C61E01" w:rsidRPr="006832CC">
        <w:rPr>
          <w:rFonts w:ascii="仿宋" w:eastAsia="仿宋" w:hAnsi="仿宋"/>
          <w:sz w:val="28"/>
          <w:szCs w:val="28"/>
        </w:rPr>
        <w:t xml:space="preserve"> </w:t>
      </w:r>
    </w:p>
    <w:p w:rsidR="00590D2A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lastRenderedPageBreak/>
        <w:t>（5）论文选题及工作计划；</w:t>
      </w:r>
    </w:p>
    <w:p w:rsidR="00C61E01" w:rsidRPr="006832CC" w:rsidRDefault="00C61E01" w:rsidP="00590D2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（6）中期检查</w:t>
      </w:r>
    </w:p>
    <w:p w:rsidR="00590D2A" w:rsidRPr="006832CC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</w:t>
      </w:r>
      <w:r w:rsidR="00C61E01">
        <w:rPr>
          <w:rFonts w:ascii="仿宋" w:eastAsia="仿宋" w:hAnsi="仿宋"/>
          <w:sz w:val="28"/>
          <w:szCs w:val="28"/>
        </w:rPr>
        <w:t>7</w:t>
      </w:r>
      <w:r w:rsidRPr="006832CC">
        <w:rPr>
          <w:rFonts w:ascii="仿宋" w:eastAsia="仿宋" w:hAnsi="仿宋" w:hint="eastAsia"/>
          <w:sz w:val="28"/>
          <w:szCs w:val="28"/>
        </w:rPr>
        <w:t>）北京交通大学硕士学位审批材料</w:t>
      </w:r>
      <w:r w:rsidR="00C61E01" w:rsidRPr="00C61E01">
        <w:rPr>
          <w:rFonts w:ascii="仿宋" w:eastAsia="仿宋" w:hAnsi="仿宋" w:hint="eastAsia"/>
          <w:sz w:val="28"/>
          <w:szCs w:val="28"/>
        </w:rPr>
        <w:t>（原件）</w:t>
      </w:r>
      <w:r w:rsidRPr="006832CC">
        <w:rPr>
          <w:rFonts w:ascii="仿宋" w:eastAsia="仿宋" w:hAnsi="仿宋" w:hint="eastAsia"/>
          <w:sz w:val="28"/>
          <w:szCs w:val="28"/>
        </w:rPr>
        <w:t>；</w:t>
      </w:r>
      <w:r w:rsidR="00C61E01" w:rsidRPr="006832CC">
        <w:rPr>
          <w:rFonts w:ascii="仿宋" w:eastAsia="仿宋" w:hAnsi="仿宋"/>
          <w:sz w:val="28"/>
          <w:szCs w:val="28"/>
        </w:rPr>
        <w:t xml:space="preserve"> </w:t>
      </w:r>
    </w:p>
    <w:p w:rsidR="00590D2A" w:rsidRPr="006832CC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</w:t>
      </w:r>
      <w:r w:rsidR="00C61E01">
        <w:rPr>
          <w:rFonts w:ascii="仿宋" w:eastAsia="仿宋" w:hAnsi="仿宋"/>
          <w:sz w:val="28"/>
          <w:szCs w:val="28"/>
        </w:rPr>
        <w:t>8</w:t>
      </w:r>
      <w:r w:rsidRPr="006832CC">
        <w:rPr>
          <w:rFonts w:ascii="仿宋" w:eastAsia="仿宋" w:hAnsi="仿宋" w:hint="eastAsia"/>
          <w:sz w:val="28"/>
          <w:szCs w:val="28"/>
        </w:rPr>
        <w:t>）学位论文摘要；</w:t>
      </w:r>
    </w:p>
    <w:p w:rsidR="00590D2A" w:rsidRPr="006832CC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</w:t>
      </w:r>
      <w:r w:rsidR="00C61E01">
        <w:rPr>
          <w:rFonts w:ascii="仿宋" w:eastAsia="仿宋" w:hAnsi="仿宋"/>
          <w:sz w:val="28"/>
          <w:szCs w:val="28"/>
        </w:rPr>
        <w:t>9</w:t>
      </w:r>
      <w:r w:rsidRPr="006832CC">
        <w:rPr>
          <w:rFonts w:ascii="仿宋" w:eastAsia="仿宋" w:hAnsi="仿宋" w:hint="eastAsia"/>
          <w:sz w:val="28"/>
          <w:szCs w:val="28"/>
        </w:rPr>
        <w:t>）硕士学位论文评阅书；</w:t>
      </w:r>
    </w:p>
    <w:p w:rsidR="00590D2A" w:rsidRPr="006832CC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</w:t>
      </w:r>
      <w:r w:rsidR="00C61E01">
        <w:rPr>
          <w:rFonts w:ascii="仿宋" w:eastAsia="仿宋" w:hAnsi="仿宋"/>
          <w:sz w:val="28"/>
          <w:szCs w:val="28"/>
        </w:rPr>
        <w:t>10</w:t>
      </w:r>
      <w:r w:rsidRPr="006832CC">
        <w:rPr>
          <w:rFonts w:ascii="仿宋" w:eastAsia="仿宋" w:hAnsi="仿宋" w:hint="eastAsia"/>
          <w:sz w:val="28"/>
          <w:szCs w:val="28"/>
        </w:rPr>
        <w:t>）硕士学位论文答辩决议书；</w:t>
      </w:r>
    </w:p>
    <w:p w:rsidR="00D24E65" w:rsidRDefault="00590D2A" w:rsidP="00590D2A">
      <w:pPr>
        <w:rPr>
          <w:rFonts w:ascii="仿宋" w:eastAsia="仿宋" w:hAnsi="仿宋"/>
          <w:sz w:val="28"/>
          <w:szCs w:val="28"/>
        </w:rPr>
      </w:pPr>
      <w:r w:rsidRPr="006832CC">
        <w:rPr>
          <w:rFonts w:ascii="仿宋" w:eastAsia="仿宋" w:hAnsi="仿宋" w:hint="eastAsia"/>
          <w:sz w:val="28"/>
          <w:szCs w:val="28"/>
        </w:rPr>
        <w:t>（1</w:t>
      </w:r>
      <w:r w:rsidR="00C61E01">
        <w:rPr>
          <w:rFonts w:ascii="仿宋" w:eastAsia="仿宋" w:hAnsi="仿宋"/>
          <w:sz w:val="28"/>
          <w:szCs w:val="28"/>
        </w:rPr>
        <w:t>1</w:t>
      </w:r>
      <w:r w:rsidRPr="006832CC">
        <w:rPr>
          <w:rFonts w:ascii="仿宋" w:eastAsia="仿宋" w:hAnsi="仿宋" w:hint="eastAsia"/>
          <w:sz w:val="28"/>
          <w:szCs w:val="28"/>
        </w:rPr>
        <w:t>）北京交通大学授予硕士学位人员登记表</w:t>
      </w:r>
      <w:r w:rsidR="00C61E01" w:rsidRPr="00C61E01">
        <w:rPr>
          <w:rFonts w:ascii="仿宋" w:eastAsia="仿宋" w:hAnsi="仿宋" w:hint="eastAsia"/>
          <w:sz w:val="28"/>
          <w:szCs w:val="28"/>
        </w:rPr>
        <w:t>（原件）</w:t>
      </w:r>
    </w:p>
    <w:p w:rsidR="00476475" w:rsidRPr="0011005A" w:rsidRDefault="009D1C85" w:rsidP="00590D2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476475" w:rsidRPr="0011005A">
        <w:rPr>
          <w:rFonts w:ascii="仿宋" w:eastAsia="仿宋" w:hAnsi="仿宋" w:hint="eastAsia"/>
          <w:sz w:val="28"/>
          <w:szCs w:val="28"/>
        </w:rPr>
        <w:t>博士</w:t>
      </w:r>
      <w:r w:rsidR="00261A7D" w:rsidRPr="0011005A">
        <w:rPr>
          <w:rFonts w:ascii="仿宋" w:eastAsia="仿宋" w:hAnsi="仿宋" w:hint="eastAsia"/>
          <w:sz w:val="28"/>
          <w:szCs w:val="28"/>
        </w:rPr>
        <w:t>归档材料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（1）报名登记表</w:t>
      </w:r>
      <w:r w:rsidR="00261A7D" w:rsidRPr="00C61E01">
        <w:rPr>
          <w:rFonts w:ascii="仿宋" w:eastAsia="仿宋" w:hAnsi="仿宋" w:hint="eastAsia"/>
          <w:sz w:val="28"/>
          <w:szCs w:val="28"/>
        </w:rPr>
        <w:t>（原件）</w:t>
      </w:r>
      <w:r w:rsidRPr="00082B7C">
        <w:rPr>
          <w:rFonts w:ascii="仿宋" w:eastAsia="仿宋" w:hAnsi="仿宋" w:hint="eastAsia"/>
          <w:sz w:val="28"/>
          <w:szCs w:val="28"/>
        </w:rPr>
        <w:t>；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（2）硕博连读研究生审核登记表</w:t>
      </w:r>
      <w:r>
        <w:rPr>
          <w:rFonts w:ascii="仿宋" w:eastAsia="仿宋" w:hAnsi="仿宋" w:hint="eastAsia"/>
          <w:sz w:val="28"/>
          <w:szCs w:val="28"/>
        </w:rPr>
        <w:t>、硕士期间成绩单</w:t>
      </w:r>
      <w:r w:rsidR="00261A7D" w:rsidRPr="00261A7D">
        <w:rPr>
          <w:rFonts w:ascii="仿宋" w:eastAsia="仿宋" w:hAnsi="仿宋" w:hint="eastAsia"/>
          <w:sz w:val="28"/>
          <w:szCs w:val="28"/>
        </w:rPr>
        <w:t>（原件）</w:t>
      </w:r>
      <w:r>
        <w:rPr>
          <w:rFonts w:ascii="仿宋" w:eastAsia="仿宋" w:hAnsi="仿宋" w:hint="eastAsia"/>
          <w:sz w:val="28"/>
          <w:szCs w:val="28"/>
        </w:rPr>
        <w:t>；</w:t>
      </w:r>
      <w:r w:rsidR="00261A7D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硕博连读学生需</w:t>
      </w:r>
      <w:r w:rsidR="00261A7D">
        <w:rPr>
          <w:rFonts w:ascii="仿宋" w:eastAsia="仿宋" w:hAnsi="仿宋" w:hint="eastAsia"/>
          <w:sz w:val="28"/>
          <w:szCs w:val="28"/>
        </w:rPr>
        <w:t>归档此材料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（3）两位专家推荐书；</w:t>
      </w:r>
      <w:r w:rsidR="00A15DDB" w:rsidRPr="00082B7C">
        <w:rPr>
          <w:rFonts w:ascii="仿宋" w:eastAsia="仿宋" w:hAnsi="仿宋" w:hint="eastAsia"/>
          <w:sz w:val="28"/>
          <w:szCs w:val="28"/>
        </w:rPr>
        <w:t xml:space="preserve"> 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（4）北京交通大学学生登记表</w:t>
      </w:r>
      <w:r w:rsidR="00261A7D" w:rsidRPr="00261A7D">
        <w:rPr>
          <w:rFonts w:ascii="仿宋" w:eastAsia="仿宋" w:hAnsi="仿宋" w:hint="eastAsia"/>
          <w:sz w:val="28"/>
          <w:szCs w:val="28"/>
        </w:rPr>
        <w:t>（原件）</w:t>
      </w:r>
      <w:r w:rsidRPr="00082B7C">
        <w:rPr>
          <w:rFonts w:ascii="仿宋" w:eastAsia="仿宋" w:hAnsi="仿宋" w:hint="eastAsia"/>
          <w:sz w:val="28"/>
          <w:szCs w:val="28"/>
        </w:rPr>
        <w:t>；</w:t>
      </w:r>
    </w:p>
    <w:p w:rsidR="00807656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（5）培养计划；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（6）博士研究生成绩单</w:t>
      </w:r>
      <w:r w:rsidR="00261A7D" w:rsidRPr="00261A7D">
        <w:rPr>
          <w:rFonts w:ascii="仿宋" w:eastAsia="仿宋" w:hAnsi="仿宋" w:hint="eastAsia"/>
          <w:sz w:val="28"/>
          <w:szCs w:val="28"/>
        </w:rPr>
        <w:t>（原件）</w:t>
      </w:r>
      <w:r w:rsidRPr="00082B7C">
        <w:rPr>
          <w:rFonts w:ascii="仿宋" w:eastAsia="仿宋" w:hAnsi="仿宋" w:hint="eastAsia"/>
          <w:sz w:val="28"/>
          <w:szCs w:val="28"/>
        </w:rPr>
        <w:t>；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（7）论文选题及工作计划；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（8）中期检查；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（9）北京交通大学博士学位审批材料</w:t>
      </w:r>
      <w:r w:rsidR="00261A7D" w:rsidRPr="00261A7D">
        <w:rPr>
          <w:rFonts w:ascii="仿宋" w:eastAsia="仿宋" w:hAnsi="仿宋" w:hint="eastAsia"/>
          <w:sz w:val="28"/>
          <w:szCs w:val="28"/>
        </w:rPr>
        <w:t>（原件）</w:t>
      </w:r>
      <w:r w:rsidRPr="00082B7C">
        <w:rPr>
          <w:rFonts w:ascii="仿宋" w:eastAsia="仿宋" w:hAnsi="仿宋" w:hint="eastAsia"/>
          <w:sz w:val="28"/>
          <w:szCs w:val="28"/>
        </w:rPr>
        <w:t>；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（1</w:t>
      </w:r>
      <w:r w:rsidR="00F921A8">
        <w:rPr>
          <w:rFonts w:ascii="仿宋" w:eastAsia="仿宋" w:hAnsi="仿宋" w:hint="eastAsia"/>
          <w:sz w:val="28"/>
          <w:szCs w:val="28"/>
        </w:rPr>
        <w:t>0</w:t>
      </w:r>
      <w:r w:rsidRPr="00082B7C">
        <w:rPr>
          <w:rFonts w:ascii="仿宋" w:eastAsia="仿宋" w:hAnsi="仿宋" w:hint="eastAsia"/>
          <w:sz w:val="28"/>
          <w:szCs w:val="28"/>
        </w:rPr>
        <w:t>）学位论文摘要；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（1</w:t>
      </w:r>
      <w:r w:rsidR="00F921A8">
        <w:rPr>
          <w:rFonts w:ascii="仿宋" w:eastAsia="仿宋" w:hAnsi="仿宋" w:hint="eastAsia"/>
          <w:sz w:val="28"/>
          <w:szCs w:val="28"/>
        </w:rPr>
        <w:t>1</w:t>
      </w:r>
      <w:r w:rsidRPr="00082B7C">
        <w:rPr>
          <w:rFonts w:ascii="仿宋" w:eastAsia="仿宋" w:hAnsi="仿宋" w:hint="eastAsia"/>
          <w:sz w:val="28"/>
          <w:szCs w:val="28"/>
        </w:rPr>
        <w:t>）博士学位论文评阅书；</w:t>
      </w:r>
    </w:p>
    <w:p w:rsidR="00082B7C" w:rsidRPr="00082B7C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（1</w:t>
      </w:r>
      <w:r w:rsidR="00F921A8">
        <w:rPr>
          <w:rFonts w:ascii="仿宋" w:eastAsia="仿宋" w:hAnsi="仿宋" w:hint="eastAsia"/>
          <w:sz w:val="28"/>
          <w:szCs w:val="28"/>
        </w:rPr>
        <w:t>2</w:t>
      </w:r>
      <w:r w:rsidRPr="00082B7C">
        <w:rPr>
          <w:rFonts w:ascii="仿宋" w:eastAsia="仿宋" w:hAnsi="仿宋" w:hint="eastAsia"/>
          <w:sz w:val="28"/>
          <w:szCs w:val="28"/>
        </w:rPr>
        <w:t>）博士学位论文答辩决议书；</w:t>
      </w:r>
    </w:p>
    <w:p w:rsidR="00476475" w:rsidRDefault="00082B7C" w:rsidP="00082B7C">
      <w:pPr>
        <w:rPr>
          <w:rFonts w:ascii="仿宋" w:eastAsia="仿宋" w:hAnsi="仿宋"/>
          <w:sz w:val="28"/>
          <w:szCs w:val="28"/>
        </w:rPr>
      </w:pPr>
      <w:r w:rsidRPr="00082B7C">
        <w:rPr>
          <w:rFonts w:ascii="仿宋" w:eastAsia="仿宋" w:hAnsi="仿宋" w:hint="eastAsia"/>
          <w:sz w:val="28"/>
          <w:szCs w:val="28"/>
        </w:rPr>
        <w:t>（1</w:t>
      </w:r>
      <w:r w:rsidR="00F921A8">
        <w:rPr>
          <w:rFonts w:ascii="仿宋" w:eastAsia="仿宋" w:hAnsi="仿宋" w:hint="eastAsia"/>
          <w:sz w:val="28"/>
          <w:szCs w:val="28"/>
        </w:rPr>
        <w:t>3</w:t>
      </w:r>
      <w:r w:rsidRPr="00082B7C">
        <w:rPr>
          <w:rFonts w:ascii="仿宋" w:eastAsia="仿宋" w:hAnsi="仿宋" w:hint="eastAsia"/>
          <w:sz w:val="28"/>
          <w:szCs w:val="28"/>
        </w:rPr>
        <w:t>）北京交通大学授予博士学位人员登记表</w:t>
      </w:r>
      <w:r w:rsidR="00261A7D" w:rsidRPr="00261A7D">
        <w:rPr>
          <w:rFonts w:ascii="仿宋" w:eastAsia="仿宋" w:hAnsi="仿宋" w:hint="eastAsia"/>
          <w:sz w:val="28"/>
          <w:szCs w:val="28"/>
        </w:rPr>
        <w:t>（原件）</w:t>
      </w:r>
      <w:r w:rsidRPr="00082B7C">
        <w:rPr>
          <w:rFonts w:ascii="仿宋" w:eastAsia="仿宋" w:hAnsi="仿宋" w:hint="eastAsia"/>
          <w:sz w:val="28"/>
          <w:szCs w:val="28"/>
        </w:rPr>
        <w:t>；</w:t>
      </w:r>
    </w:p>
    <w:p w:rsidR="002734D7" w:rsidRDefault="002734D7" w:rsidP="00082B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注：各学院归档老师</w:t>
      </w:r>
      <w:proofErr w:type="gramStart"/>
      <w:r>
        <w:rPr>
          <w:rFonts w:ascii="仿宋" w:eastAsia="仿宋" w:hAnsi="仿宋" w:hint="eastAsia"/>
          <w:sz w:val="28"/>
          <w:szCs w:val="28"/>
        </w:rPr>
        <w:t>请严格</w:t>
      </w:r>
      <w:proofErr w:type="gramEnd"/>
      <w:r>
        <w:rPr>
          <w:rFonts w:ascii="仿宋" w:eastAsia="仿宋" w:hAnsi="仿宋" w:hint="eastAsia"/>
          <w:sz w:val="28"/>
          <w:szCs w:val="28"/>
        </w:rPr>
        <w:t>按照</w:t>
      </w:r>
      <w:r w:rsidR="002A26CF">
        <w:rPr>
          <w:rFonts w:ascii="仿宋" w:eastAsia="仿宋" w:hAnsi="仿宋" w:hint="eastAsia"/>
          <w:sz w:val="28"/>
          <w:szCs w:val="28"/>
        </w:rPr>
        <w:t>档案馆发布的归档人员名单及卷内</w:t>
      </w:r>
      <w:r>
        <w:rPr>
          <w:rFonts w:ascii="仿宋" w:eastAsia="仿宋" w:hAnsi="仿宋" w:hint="eastAsia"/>
          <w:sz w:val="28"/>
          <w:szCs w:val="28"/>
        </w:rPr>
        <w:t>目录整理材料，不得随意删除更改。由于同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年度毕业的研究生入学时间不同，因此若部分学生在入学年未形成“录取登记表”、“报名登记表”、“学生登记表”等材料，请在目录处填写“无”，并在备考表说明。</w:t>
      </w:r>
    </w:p>
    <w:p w:rsidR="007F7817" w:rsidRPr="00FC2884" w:rsidRDefault="007F7817" w:rsidP="00F7021A">
      <w:pPr>
        <w:rPr>
          <w:rFonts w:ascii="仿宋" w:eastAsia="仿宋" w:hAnsi="仿宋"/>
          <w:b/>
          <w:sz w:val="28"/>
          <w:szCs w:val="28"/>
        </w:rPr>
      </w:pPr>
      <w:r w:rsidRPr="00FC2884">
        <w:rPr>
          <w:rFonts w:ascii="仿宋" w:eastAsia="仿宋" w:hAnsi="仿宋"/>
          <w:b/>
          <w:sz w:val="28"/>
          <w:szCs w:val="28"/>
        </w:rPr>
        <w:t>三、归档要求</w:t>
      </w:r>
    </w:p>
    <w:p w:rsidR="00F232E3" w:rsidRDefault="00F7021A" w:rsidP="00F7021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1、根据文件材料形成的规律，按照顺序进行整理装订，研究生</w:t>
      </w:r>
      <w:r w:rsidR="00F232E3">
        <w:rPr>
          <w:rFonts w:ascii="仿宋" w:eastAsia="仿宋" w:hAnsi="仿宋" w:hint="eastAsia"/>
          <w:sz w:val="28"/>
          <w:szCs w:val="28"/>
        </w:rPr>
        <w:t>科技</w:t>
      </w:r>
      <w:r>
        <w:rPr>
          <w:rFonts w:ascii="仿宋" w:eastAsia="仿宋" w:hAnsi="仿宋" w:hint="eastAsia"/>
          <w:sz w:val="28"/>
          <w:szCs w:val="28"/>
        </w:rPr>
        <w:t>档案每位研究生的材料组成一卷。</w:t>
      </w:r>
    </w:p>
    <w:p w:rsidR="00F7021A" w:rsidRDefault="00F7021A" w:rsidP="00F7021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2、归档材料必须是原件，审核签字及盖章齐全，需粘贴照片的位置不能为空。归档材料中内容填写准确完整，要求使用符合档案要求的书写材料，如碳素、蓝黑墨水，严禁使用铅笔、圆珠笔书写。</w:t>
      </w:r>
    </w:p>
    <w:p w:rsidR="00F7021A" w:rsidRPr="00F7021A" w:rsidRDefault="00F7021A" w:rsidP="00F7021A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F41196">
        <w:rPr>
          <w:rFonts w:ascii="仿宋" w:eastAsia="仿宋" w:hAnsi="仿宋" w:hint="eastAsia"/>
          <w:sz w:val="28"/>
          <w:szCs w:val="28"/>
        </w:rPr>
        <w:t>填写</w:t>
      </w:r>
      <w:r>
        <w:rPr>
          <w:rFonts w:ascii="仿宋" w:eastAsia="仿宋" w:hAnsi="仿宋" w:hint="eastAsia"/>
          <w:sz w:val="28"/>
          <w:szCs w:val="28"/>
        </w:rPr>
        <w:t>卷内目录</w:t>
      </w:r>
      <w:r w:rsidR="00F41196">
        <w:rPr>
          <w:rFonts w:ascii="仿宋" w:eastAsia="仿宋" w:hAnsi="仿宋" w:hint="eastAsia"/>
          <w:sz w:val="28"/>
          <w:szCs w:val="28"/>
        </w:rPr>
        <w:t>及备考表，编写卷内顺序号。卷内顺序号在每页右上角单面标注页码。</w:t>
      </w:r>
    </w:p>
    <w:p w:rsidR="005D794F" w:rsidRPr="00F7021A" w:rsidRDefault="00F7021A" w:rsidP="00F7021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4、拆除金属书钉，文件左下角取齐、用线绳距离文件边缘1cm</w:t>
      </w:r>
      <w:proofErr w:type="gramStart"/>
      <w:r>
        <w:rPr>
          <w:rFonts w:ascii="仿宋" w:eastAsia="仿宋" w:hAnsi="仿宋" w:hint="eastAsia"/>
          <w:sz w:val="28"/>
          <w:szCs w:val="28"/>
        </w:rPr>
        <w:t>沿文件</w:t>
      </w:r>
      <w:proofErr w:type="gramEnd"/>
      <w:r>
        <w:rPr>
          <w:rFonts w:ascii="仿宋" w:eastAsia="仿宋" w:hAnsi="仿宋" w:hint="eastAsia"/>
          <w:sz w:val="28"/>
          <w:szCs w:val="28"/>
        </w:rPr>
        <w:t>材料的左侧用五孔一线方式装订。</w:t>
      </w:r>
    </w:p>
    <w:p w:rsidR="007F7817" w:rsidRPr="00FC2884" w:rsidRDefault="007F7817" w:rsidP="00FC7385">
      <w:pPr>
        <w:rPr>
          <w:rFonts w:ascii="仿宋" w:eastAsia="仿宋" w:hAnsi="仿宋"/>
          <w:b/>
          <w:sz w:val="28"/>
          <w:szCs w:val="28"/>
        </w:rPr>
      </w:pPr>
      <w:r w:rsidRPr="00FC2884">
        <w:rPr>
          <w:rFonts w:ascii="仿宋" w:eastAsia="仿宋" w:hAnsi="仿宋" w:hint="eastAsia"/>
          <w:b/>
          <w:sz w:val="28"/>
          <w:szCs w:val="28"/>
        </w:rPr>
        <w:t>四、归档时间</w:t>
      </w:r>
    </w:p>
    <w:p w:rsidR="007F7817" w:rsidRDefault="00F232E3" w:rsidP="00FC738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各学院档案管理人员</w:t>
      </w:r>
      <w:r>
        <w:rPr>
          <w:rFonts w:ascii="仿宋" w:eastAsia="仿宋" w:hAnsi="仿宋" w:hint="eastAsia"/>
          <w:sz w:val="28"/>
          <w:szCs w:val="28"/>
        </w:rPr>
        <w:t>按照归档通知的要求在寒假前完成本年度研究生科技档案归档工作，最晚于</w:t>
      </w:r>
      <w:r w:rsidR="00F41196">
        <w:rPr>
          <w:rFonts w:ascii="仿宋" w:eastAsia="仿宋" w:hAnsi="仿宋"/>
          <w:sz w:val="28"/>
          <w:szCs w:val="28"/>
        </w:rPr>
        <w:t>次年</w:t>
      </w:r>
      <w:r w:rsidR="00F41196">
        <w:rPr>
          <w:rFonts w:ascii="仿宋" w:eastAsia="仿宋" w:hAnsi="仿宋" w:hint="eastAsia"/>
          <w:sz w:val="28"/>
          <w:szCs w:val="28"/>
        </w:rPr>
        <w:t>6月底前，完成毕业研究生档案归档移交工作。</w:t>
      </w:r>
    </w:p>
    <w:p w:rsidR="007F7817" w:rsidRPr="00FC2884" w:rsidRDefault="007F7817" w:rsidP="00FC7385">
      <w:pPr>
        <w:rPr>
          <w:rFonts w:ascii="仿宋" w:eastAsia="仿宋" w:hAnsi="仿宋"/>
          <w:b/>
          <w:sz w:val="28"/>
          <w:szCs w:val="28"/>
        </w:rPr>
      </w:pPr>
      <w:r w:rsidRPr="00FC2884">
        <w:rPr>
          <w:rFonts w:ascii="仿宋" w:eastAsia="仿宋" w:hAnsi="仿宋" w:hint="eastAsia"/>
          <w:b/>
          <w:sz w:val="28"/>
          <w:szCs w:val="28"/>
        </w:rPr>
        <w:t>五、归档移交手续</w:t>
      </w:r>
    </w:p>
    <w:p w:rsidR="00F41196" w:rsidRDefault="00F41196" w:rsidP="00FC738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1、学院档案管理人员向档案馆移交纸质档案时，交接</w:t>
      </w:r>
      <w:r w:rsidR="00062AFB">
        <w:rPr>
          <w:rFonts w:ascii="仿宋" w:eastAsia="仿宋" w:hAnsi="仿宋" w:hint="eastAsia"/>
          <w:sz w:val="28"/>
          <w:szCs w:val="28"/>
        </w:rPr>
        <w:t>双方当面清点验收，凡不符合归档要求者，档案馆有权拒绝接收，并要求限期改正</w:t>
      </w:r>
      <w:r w:rsidR="00062AFB">
        <w:rPr>
          <w:rFonts w:ascii="仿宋" w:eastAsia="仿宋" w:hAnsi="仿宋" w:hint="eastAsia"/>
          <w:sz w:val="28"/>
          <w:szCs w:val="28"/>
        </w:rPr>
        <w:lastRenderedPageBreak/>
        <w:t>后归档；凡归档材料不全、档案错归、不归者，责任由归档人员承担。</w:t>
      </w:r>
    </w:p>
    <w:p w:rsidR="00062AFB" w:rsidRDefault="00062AFB" w:rsidP="00FC738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2、检查无问题后，交接双方办理交接手续，交接目录签字后备查。</w:t>
      </w:r>
    </w:p>
    <w:p w:rsidR="002A26CF" w:rsidRPr="00FC2884" w:rsidRDefault="002A26CF" w:rsidP="002A26CF">
      <w:pPr>
        <w:rPr>
          <w:rFonts w:ascii="仿宋" w:eastAsia="仿宋" w:hAnsi="仿宋"/>
          <w:b/>
          <w:sz w:val="28"/>
          <w:szCs w:val="28"/>
        </w:rPr>
      </w:pPr>
      <w:r w:rsidRPr="00FC2884">
        <w:rPr>
          <w:rFonts w:ascii="仿宋" w:eastAsia="仿宋" w:hAnsi="仿宋" w:hint="eastAsia"/>
          <w:b/>
          <w:sz w:val="28"/>
          <w:szCs w:val="28"/>
        </w:rPr>
        <w:t>六、未获学位研究生科技档案归档范围</w:t>
      </w:r>
    </w:p>
    <w:p w:rsidR="002A26CF" w:rsidRPr="002A26CF" w:rsidRDefault="002A26CF" w:rsidP="002A26CF">
      <w:pPr>
        <w:rPr>
          <w:rFonts w:ascii="仿宋" w:eastAsia="仿宋" w:hAnsi="仿宋"/>
          <w:sz w:val="28"/>
          <w:szCs w:val="28"/>
        </w:rPr>
      </w:pPr>
      <w:r w:rsidRPr="002A26CF">
        <w:rPr>
          <w:rFonts w:ascii="仿宋" w:eastAsia="仿宋" w:hAnsi="仿宋" w:hint="eastAsia"/>
          <w:sz w:val="28"/>
          <w:szCs w:val="28"/>
        </w:rPr>
        <w:t>（1）</w:t>
      </w:r>
      <w:r w:rsidRPr="002A26CF">
        <w:rPr>
          <w:rFonts w:ascii="仿宋" w:eastAsia="仿宋" w:hAnsi="仿宋" w:hint="eastAsia"/>
          <w:sz w:val="28"/>
          <w:szCs w:val="28"/>
        </w:rPr>
        <w:tab/>
        <w:t>结业研究生科技档案</w:t>
      </w:r>
    </w:p>
    <w:p w:rsidR="005E40F6" w:rsidRDefault="002A26CF" w:rsidP="002A26C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A26CF">
        <w:rPr>
          <w:rFonts w:ascii="仿宋" w:eastAsia="仿宋" w:hAnsi="仿宋" w:hint="eastAsia"/>
          <w:sz w:val="28"/>
          <w:szCs w:val="28"/>
        </w:rPr>
        <w:t>结业研究生科技档案由学院根据其以后还有无再申请学位的可能，酌情移交档案馆。</w:t>
      </w:r>
    </w:p>
    <w:p w:rsidR="005E40F6" w:rsidRDefault="002A26CF" w:rsidP="002A26C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A26CF">
        <w:rPr>
          <w:rFonts w:ascii="仿宋" w:eastAsia="仿宋" w:hAnsi="仿宋" w:hint="eastAsia"/>
          <w:sz w:val="28"/>
          <w:szCs w:val="28"/>
        </w:rPr>
        <w:t>如学生在申请学位期限内，其相关材料暂存学院，待授予学位后</w:t>
      </w:r>
      <w:r w:rsidR="005E40F6">
        <w:rPr>
          <w:rFonts w:ascii="仿宋" w:eastAsia="仿宋" w:hAnsi="仿宋" w:hint="eastAsia"/>
          <w:sz w:val="28"/>
          <w:szCs w:val="28"/>
        </w:rPr>
        <w:t>，当年研究生院学位名单中会包含该生，</w:t>
      </w:r>
      <w:r w:rsidR="001E61B1">
        <w:rPr>
          <w:rFonts w:ascii="仿宋" w:eastAsia="仿宋" w:hAnsi="仿宋" w:hint="eastAsia"/>
          <w:sz w:val="28"/>
          <w:szCs w:val="28"/>
        </w:rPr>
        <w:t>请</w:t>
      </w:r>
      <w:r w:rsidR="005E40F6">
        <w:rPr>
          <w:rFonts w:ascii="仿宋" w:eastAsia="仿宋" w:hAnsi="仿宋" w:hint="eastAsia"/>
          <w:sz w:val="28"/>
          <w:szCs w:val="28"/>
        </w:rPr>
        <w:t>学院老师</w:t>
      </w:r>
      <w:r w:rsidR="001E61B1">
        <w:rPr>
          <w:rFonts w:ascii="仿宋" w:eastAsia="仿宋" w:hAnsi="仿宋" w:hint="eastAsia"/>
          <w:sz w:val="28"/>
          <w:szCs w:val="28"/>
        </w:rPr>
        <w:t>按照</w:t>
      </w:r>
      <w:r w:rsidR="005E40F6" w:rsidRPr="005E40F6">
        <w:rPr>
          <w:rFonts w:ascii="仿宋" w:eastAsia="仿宋" w:hAnsi="仿宋" w:hint="eastAsia"/>
          <w:sz w:val="28"/>
          <w:szCs w:val="28"/>
        </w:rPr>
        <w:t>获学位研究生档案立卷归档</w:t>
      </w:r>
      <w:r w:rsidR="005E40F6">
        <w:rPr>
          <w:rFonts w:ascii="仿宋" w:eastAsia="仿宋" w:hAnsi="仿宋" w:hint="eastAsia"/>
          <w:sz w:val="28"/>
          <w:szCs w:val="28"/>
        </w:rPr>
        <w:t>要求</w:t>
      </w:r>
      <w:r w:rsidRPr="002A26CF">
        <w:rPr>
          <w:rFonts w:ascii="仿宋" w:eastAsia="仿宋" w:hAnsi="仿宋" w:hint="eastAsia"/>
          <w:sz w:val="28"/>
          <w:szCs w:val="28"/>
        </w:rPr>
        <w:t>移交档案馆。</w:t>
      </w:r>
    </w:p>
    <w:p w:rsidR="002A26CF" w:rsidRPr="0038711B" w:rsidRDefault="002A26CF" w:rsidP="003871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A26CF">
        <w:rPr>
          <w:rFonts w:ascii="仿宋" w:eastAsia="仿宋" w:hAnsi="仿宋" w:hint="eastAsia"/>
          <w:sz w:val="28"/>
          <w:szCs w:val="28"/>
        </w:rPr>
        <w:t>若没有再申请学位的可能，</w:t>
      </w:r>
      <w:r w:rsidR="00A01B85">
        <w:rPr>
          <w:rFonts w:ascii="仿宋" w:eastAsia="仿宋" w:hAnsi="仿宋" w:hint="eastAsia"/>
          <w:sz w:val="28"/>
          <w:szCs w:val="28"/>
        </w:rPr>
        <w:t>学院可</w:t>
      </w:r>
      <w:r w:rsidRPr="002A26CF">
        <w:rPr>
          <w:rFonts w:ascii="仿宋" w:eastAsia="仿宋" w:hAnsi="仿宋" w:hint="eastAsia"/>
          <w:sz w:val="28"/>
          <w:szCs w:val="28"/>
        </w:rPr>
        <w:t>将其结业材料移交档案馆。归档内容包括：硕士材料（录取登记表、学生登记表、培养计划、成绩单、论文选题及工作计划、中期检查、北京交通大学硕士结业审批材料；博士材料（报名登记表、硕博连读研究生审核登记表、专家推荐书、学生登记表、培养计划、成绩单、论文选题及工作计划、中期检查、博士结业审批材料）。</w:t>
      </w:r>
      <w:r w:rsidR="0038711B">
        <w:rPr>
          <w:rFonts w:ascii="仿宋" w:eastAsia="仿宋" w:hAnsi="仿宋" w:hint="eastAsia"/>
          <w:sz w:val="28"/>
          <w:szCs w:val="28"/>
        </w:rPr>
        <w:t>材料不全的请在目录处填写“无”，并在备考表说明。</w:t>
      </w:r>
    </w:p>
    <w:p w:rsidR="002A26CF" w:rsidRPr="002A26CF" w:rsidRDefault="002A26CF" w:rsidP="002A26CF">
      <w:pPr>
        <w:rPr>
          <w:rFonts w:ascii="仿宋" w:eastAsia="仿宋" w:hAnsi="仿宋"/>
          <w:sz w:val="28"/>
          <w:szCs w:val="28"/>
        </w:rPr>
      </w:pPr>
      <w:r w:rsidRPr="002A26CF">
        <w:rPr>
          <w:rFonts w:ascii="仿宋" w:eastAsia="仿宋" w:hAnsi="仿宋" w:hint="eastAsia"/>
          <w:sz w:val="28"/>
          <w:szCs w:val="28"/>
        </w:rPr>
        <w:t>（2）</w:t>
      </w:r>
      <w:r w:rsidRPr="002A26CF">
        <w:rPr>
          <w:rFonts w:ascii="仿宋" w:eastAsia="仿宋" w:hAnsi="仿宋" w:hint="eastAsia"/>
          <w:sz w:val="28"/>
          <w:szCs w:val="28"/>
        </w:rPr>
        <w:tab/>
        <w:t>退学、开除学籍研究生档案</w:t>
      </w:r>
    </w:p>
    <w:p w:rsidR="002A26CF" w:rsidRPr="00FC7385" w:rsidRDefault="002A26CF" w:rsidP="002A26CF">
      <w:pPr>
        <w:rPr>
          <w:rFonts w:ascii="仿宋" w:eastAsia="仿宋" w:hAnsi="仿宋"/>
          <w:sz w:val="28"/>
          <w:szCs w:val="28"/>
        </w:rPr>
      </w:pPr>
      <w:r w:rsidRPr="002A26CF">
        <w:rPr>
          <w:rFonts w:ascii="仿宋" w:eastAsia="仿宋" w:hAnsi="仿宋" w:hint="eastAsia"/>
          <w:sz w:val="28"/>
          <w:szCs w:val="28"/>
        </w:rPr>
        <w:t>退学、开除学籍属于学籍变动，学生学籍变更材料（升级、留级、休学、复学、转学、退学）由研究生院学籍管理部门参考《北京交通大学各部门归档范围及保管期限》归入文书档案。其他材料由文件产生单位移交归档。</w:t>
      </w:r>
    </w:p>
    <w:sectPr w:rsidR="002A26CF" w:rsidRPr="00FC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61" w:rsidRDefault="00CA3061" w:rsidP="00F41196">
      <w:r>
        <w:separator/>
      </w:r>
    </w:p>
  </w:endnote>
  <w:endnote w:type="continuationSeparator" w:id="0">
    <w:p w:rsidR="00CA3061" w:rsidRDefault="00CA3061" w:rsidP="00F4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61" w:rsidRDefault="00CA3061" w:rsidP="00F41196">
      <w:r>
        <w:separator/>
      </w:r>
    </w:p>
  </w:footnote>
  <w:footnote w:type="continuationSeparator" w:id="0">
    <w:p w:rsidR="00CA3061" w:rsidRDefault="00CA3061" w:rsidP="00F4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D68"/>
    <w:multiLevelType w:val="hybridMultilevel"/>
    <w:tmpl w:val="E8720644"/>
    <w:lvl w:ilvl="0" w:tplc="377295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9417CA"/>
    <w:multiLevelType w:val="hybridMultilevel"/>
    <w:tmpl w:val="21A2CDB6"/>
    <w:lvl w:ilvl="0" w:tplc="251861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3E06A8"/>
    <w:multiLevelType w:val="hybridMultilevel"/>
    <w:tmpl w:val="420AD6AA"/>
    <w:lvl w:ilvl="0" w:tplc="7D769B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926B60"/>
    <w:multiLevelType w:val="hybridMultilevel"/>
    <w:tmpl w:val="F664165C"/>
    <w:lvl w:ilvl="0" w:tplc="E7D205B8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0E7957"/>
    <w:multiLevelType w:val="hybridMultilevel"/>
    <w:tmpl w:val="35EAB77C"/>
    <w:lvl w:ilvl="0" w:tplc="B78855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60773F"/>
    <w:multiLevelType w:val="hybridMultilevel"/>
    <w:tmpl w:val="6824A26E"/>
    <w:lvl w:ilvl="0" w:tplc="68029F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BE124B1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65"/>
    <w:rsid w:val="00053427"/>
    <w:rsid w:val="00062AFB"/>
    <w:rsid w:val="00082B7C"/>
    <w:rsid w:val="000A6640"/>
    <w:rsid w:val="0011005A"/>
    <w:rsid w:val="001B1805"/>
    <w:rsid w:val="001E61B1"/>
    <w:rsid w:val="001F5802"/>
    <w:rsid w:val="00261A7D"/>
    <w:rsid w:val="002734D7"/>
    <w:rsid w:val="002A26CF"/>
    <w:rsid w:val="002C506B"/>
    <w:rsid w:val="002E529D"/>
    <w:rsid w:val="0038711B"/>
    <w:rsid w:val="003C3761"/>
    <w:rsid w:val="003C6F4E"/>
    <w:rsid w:val="00476475"/>
    <w:rsid w:val="00524FB9"/>
    <w:rsid w:val="00542B7A"/>
    <w:rsid w:val="005529B3"/>
    <w:rsid w:val="00590D2A"/>
    <w:rsid w:val="005C3397"/>
    <w:rsid w:val="005D794F"/>
    <w:rsid w:val="005E40F6"/>
    <w:rsid w:val="00664785"/>
    <w:rsid w:val="006832CC"/>
    <w:rsid w:val="007F7817"/>
    <w:rsid w:val="00807656"/>
    <w:rsid w:val="00941B0D"/>
    <w:rsid w:val="009D1C85"/>
    <w:rsid w:val="00A01B85"/>
    <w:rsid w:val="00A15DDB"/>
    <w:rsid w:val="00A854C2"/>
    <w:rsid w:val="00BC1CD3"/>
    <w:rsid w:val="00C13273"/>
    <w:rsid w:val="00C61E01"/>
    <w:rsid w:val="00CA3061"/>
    <w:rsid w:val="00D134FD"/>
    <w:rsid w:val="00D24E65"/>
    <w:rsid w:val="00DC3B9A"/>
    <w:rsid w:val="00E757C1"/>
    <w:rsid w:val="00EA303A"/>
    <w:rsid w:val="00F07DF5"/>
    <w:rsid w:val="00F232E3"/>
    <w:rsid w:val="00F41196"/>
    <w:rsid w:val="00F6447C"/>
    <w:rsid w:val="00F7021A"/>
    <w:rsid w:val="00F921A8"/>
    <w:rsid w:val="00FC2884"/>
    <w:rsid w:val="00FC5686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7D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7DF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134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1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1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7D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7DF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134F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11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1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265</Words>
  <Characters>1513</Characters>
  <Application>Microsoft Office Word</Application>
  <DocSecurity>0</DocSecurity>
  <Lines>12</Lines>
  <Paragraphs>3</Paragraphs>
  <ScaleCrop>false</ScaleCrop>
  <Company>Organization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dcterms:created xsi:type="dcterms:W3CDTF">2023-10-23T02:30:00Z</dcterms:created>
  <dcterms:modified xsi:type="dcterms:W3CDTF">2023-12-25T07:40:00Z</dcterms:modified>
</cp:coreProperties>
</file>